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9775"/>
      </w:tblGrid>
      <w:tr w:rsidR="000E2512" w:rsidTr="00B34412">
        <w:tc>
          <w:tcPr>
            <w:tcW w:w="2263" w:type="dxa"/>
          </w:tcPr>
          <w:p w:rsidR="000E2512" w:rsidRDefault="000E2512" w:rsidP="00B34412">
            <w:pPr>
              <w:jc w:val="center"/>
            </w:pPr>
            <w:r>
              <w:t>Length of exam</w:t>
            </w:r>
          </w:p>
        </w:tc>
        <w:tc>
          <w:tcPr>
            <w:tcW w:w="3261" w:type="dxa"/>
          </w:tcPr>
          <w:p w:rsidR="000E2512" w:rsidRDefault="000E2512" w:rsidP="00B34412">
            <w:pPr>
              <w:jc w:val="center"/>
            </w:pPr>
            <w:r>
              <w:t>Skills being assessed</w:t>
            </w:r>
          </w:p>
        </w:tc>
        <w:tc>
          <w:tcPr>
            <w:tcW w:w="9775" w:type="dxa"/>
          </w:tcPr>
          <w:p w:rsidR="000E2512" w:rsidRDefault="000E2512" w:rsidP="00B34412">
            <w:pPr>
              <w:jc w:val="center"/>
            </w:pPr>
            <w:r>
              <w:t>Independent Revision Activities</w:t>
            </w:r>
          </w:p>
        </w:tc>
      </w:tr>
      <w:tr w:rsidR="000E2512" w:rsidTr="00B34412">
        <w:trPr>
          <w:trHeight w:val="7652"/>
        </w:trPr>
        <w:tc>
          <w:tcPr>
            <w:tcW w:w="2263" w:type="dxa"/>
          </w:tcPr>
          <w:p w:rsidR="000E2512" w:rsidRDefault="000E2512" w:rsidP="00B34412"/>
          <w:p w:rsidR="000E2512" w:rsidRPr="000E2512" w:rsidRDefault="000E2512" w:rsidP="00B34412">
            <w:pPr>
              <w:rPr>
                <w:b/>
              </w:rPr>
            </w:pPr>
            <w:r w:rsidRPr="000E2512">
              <w:rPr>
                <w:b/>
              </w:rPr>
              <w:t>45 minutes</w:t>
            </w:r>
          </w:p>
          <w:p w:rsidR="000E2512" w:rsidRDefault="000E2512" w:rsidP="00B34412"/>
          <w:p w:rsidR="000E2512" w:rsidRPr="000E2512" w:rsidRDefault="000E2512" w:rsidP="00B34412">
            <w:pPr>
              <w:rPr>
                <w:i/>
              </w:rPr>
            </w:pPr>
            <w:r w:rsidRPr="000E2512">
              <w:rPr>
                <w:i/>
              </w:rPr>
              <w:t>(10 minutes planning time; 35 minutes writing time)</w:t>
            </w:r>
          </w:p>
        </w:tc>
        <w:tc>
          <w:tcPr>
            <w:tcW w:w="3261" w:type="dxa"/>
          </w:tcPr>
          <w:p w:rsidR="000E2512" w:rsidRDefault="000E2512" w:rsidP="00B34412"/>
          <w:p w:rsidR="000E2512" w:rsidRDefault="000E2512" w:rsidP="00B34412">
            <w:r w:rsidRPr="000E2512">
              <w:rPr>
                <w:b/>
              </w:rPr>
              <w:t>AF1</w:t>
            </w:r>
            <w:r>
              <w:t xml:space="preserve"> – writing imaginative, interesting and thoughtful texts. </w:t>
            </w:r>
          </w:p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>
            <w:r w:rsidRPr="000E2512">
              <w:rPr>
                <w:b/>
              </w:rPr>
              <w:t>AF3</w:t>
            </w:r>
            <w:r>
              <w:t xml:space="preserve"> – Organising and presenting your text effectively.</w:t>
            </w:r>
          </w:p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>
            <w:r w:rsidRPr="000E2512">
              <w:rPr>
                <w:b/>
              </w:rPr>
              <w:t>AF5</w:t>
            </w:r>
            <w:r>
              <w:t xml:space="preserve"> – varying sentences for clarity, purpose and effect.</w:t>
            </w:r>
          </w:p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/>
          <w:p w:rsidR="000E2512" w:rsidRDefault="000E2512" w:rsidP="00B34412">
            <w:r w:rsidRPr="000E2512">
              <w:rPr>
                <w:b/>
              </w:rPr>
              <w:t>AF6</w:t>
            </w:r>
            <w:r>
              <w:t xml:space="preserve"> – writing with accurate punctuation.</w:t>
            </w:r>
          </w:p>
        </w:tc>
        <w:tc>
          <w:tcPr>
            <w:tcW w:w="9775" w:type="dxa"/>
          </w:tcPr>
          <w:p w:rsidR="000E2512" w:rsidRDefault="000E2512" w:rsidP="00B34412"/>
          <w:p w:rsidR="000E2512" w:rsidRDefault="000E2512" w:rsidP="00B34412">
            <w:pPr>
              <w:pStyle w:val="ListParagraph"/>
              <w:numPr>
                <w:ilvl w:val="0"/>
                <w:numId w:val="1"/>
              </w:numPr>
            </w:pPr>
            <w:r>
              <w:t>Create a character in your head: write down 10 interesting and adjectives (describing words) which accurately describe your character (e.g. furious, energetic, miserable, etc.).</w:t>
            </w:r>
          </w:p>
          <w:p w:rsidR="000E2512" w:rsidRDefault="000E2512" w:rsidP="00B34412"/>
          <w:p w:rsidR="000E2512" w:rsidRDefault="00954CE4" w:rsidP="00B34412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the </w:t>
            </w:r>
            <w:r w:rsidRPr="0075499D">
              <w:rPr>
                <w:b/>
                <w:i/>
              </w:rPr>
              <w:t>‘The Thief of Always’</w:t>
            </w:r>
            <w:r>
              <w:t xml:space="preserve"> creative writing activity sheet on the </w:t>
            </w:r>
            <w:r w:rsidR="00FE77D0" w:rsidRPr="0075499D">
              <w:rPr>
                <w:b/>
              </w:rPr>
              <w:t>‘Revision – KS3’</w:t>
            </w:r>
            <w:r w:rsidR="00FE77D0">
              <w:t xml:space="preserve"> page of the English Faculty website.</w:t>
            </w:r>
          </w:p>
          <w:p w:rsidR="00D82DD0" w:rsidRDefault="00D82DD0" w:rsidP="00D82DD0">
            <w:pPr>
              <w:pStyle w:val="ListParagraph"/>
            </w:pPr>
          </w:p>
          <w:p w:rsidR="00D82DD0" w:rsidRDefault="00D82DD0" w:rsidP="00D82DD0"/>
          <w:p w:rsidR="00D82DD0" w:rsidRDefault="00D82DD0" w:rsidP="00D82DD0">
            <w:pPr>
              <w:pStyle w:val="ListParagraph"/>
              <w:numPr>
                <w:ilvl w:val="0"/>
                <w:numId w:val="1"/>
              </w:numPr>
            </w:pPr>
            <w:r>
              <w:t>List the different reasons you would start a new paragraph.  You should come up with at least five.</w:t>
            </w:r>
          </w:p>
          <w:p w:rsidR="00D82DD0" w:rsidRDefault="00D82DD0" w:rsidP="00D82DD0"/>
          <w:p w:rsidR="00D82DD0" w:rsidRDefault="00D82DD0" w:rsidP="00D82DD0"/>
          <w:p w:rsidR="00D82DD0" w:rsidRDefault="00D82DD0" w:rsidP="00D82DD0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the </w:t>
            </w:r>
            <w:r w:rsidRPr="0075499D">
              <w:rPr>
                <w:b/>
                <w:i/>
              </w:rPr>
              <w:t>‘Organising and Paragraphing’</w:t>
            </w:r>
            <w:r>
              <w:t xml:space="preserve"> activity sheet on the </w:t>
            </w:r>
            <w:r w:rsidRPr="0075499D">
              <w:rPr>
                <w:b/>
              </w:rPr>
              <w:t>‘Revision – KS3’</w:t>
            </w:r>
            <w:r>
              <w:t xml:space="preserve"> page of the English Faculty website.</w:t>
            </w:r>
          </w:p>
          <w:p w:rsidR="00D82DD0" w:rsidRDefault="00D82DD0" w:rsidP="00D82DD0">
            <w:pPr>
              <w:pStyle w:val="ListParagraph"/>
            </w:pPr>
          </w:p>
          <w:p w:rsidR="00D82DD0" w:rsidRDefault="00D82DD0" w:rsidP="00D82DD0">
            <w:pPr>
              <w:pStyle w:val="ListParagraph"/>
            </w:pPr>
          </w:p>
          <w:p w:rsidR="00D82DD0" w:rsidRDefault="00D82DD0" w:rsidP="00D82DD0">
            <w:pPr>
              <w:pStyle w:val="ListParagraph"/>
              <w:numPr>
                <w:ilvl w:val="0"/>
                <w:numId w:val="1"/>
              </w:numPr>
            </w:pPr>
            <w:r>
              <w:t>Write a short start to a story where you use a series of short sentences to build suspense.</w:t>
            </w:r>
          </w:p>
          <w:p w:rsidR="00D82DD0" w:rsidRDefault="00D82DD0" w:rsidP="00D82DD0"/>
          <w:p w:rsidR="00D82DD0" w:rsidRDefault="00D82DD0" w:rsidP="00D82DD0"/>
          <w:p w:rsidR="00D82DD0" w:rsidRDefault="00D82DD0" w:rsidP="00D82DD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Complete the </w:t>
            </w:r>
            <w:r w:rsidRPr="0075499D">
              <w:rPr>
                <w:b/>
                <w:i/>
              </w:rPr>
              <w:t>‘Varying Sentences’</w:t>
            </w:r>
            <w:r>
              <w:t xml:space="preserve"> activity sheet on the </w:t>
            </w:r>
            <w:r w:rsidRPr="0075499D">
              <w:rPr>
                <w:b/>
              </w:rPr>
              <w:t>‘Revision – KS3’</w:t>
            </w:r>
            <w:r>
              <w:t xml:space="preserve"> page of the English Faculty website.</w:t>
            </w:r>
          </w:p>
          <w:p w:rsidR="00D82DD0" w:rsidRDefault="00D82DD0" w:rsidP="00D82DD0"/>
          <w:p w:rsidR="00D82DD0" w:rsidRDefault="00D82DD0" w:rsidP="00D82DD0">
            <w:pPr>
              <w:pStyle w:val="ListParagraph"/>
              <w:numPr>
                <w:ilvl w:val="0"/>
                <w:numId w:val="1"/>
              </w:numPr>
            </w:pPr>
            <w:r>
              <w:t xml:space="preserve">Write a paragraph in which you use all of the </w:t>
            </w:r>
            <w:r w:rsidR="0075499D">
              <w:t>following forms of punctuation:</w:t>
            </w:r>
            <w:r>
              <w:t xml:space="preserve"> </w:t>
            </w:r>
            <w:r w:rsidRPr="0075499D">
              <w:rPr>
                <w:b/>
              </w:rPr>
              <w:t>!  ?  :  -  .  ,  “   (  )  …..</w:t>
            </w:r>
          </w:p>
          <w:p w:rsidR="00D82DD0" w:rsidRDefault="00D82DD0" w:rsidP="00D82DD0">
            <w:pPr>
              <w:pStyle w:val="ListParagraph"/>
            </w:pPr>
          </w:p>
          <w:p w:rsidR="00D82DD0" w:rsidRDefault="00D82DD0" w:rsidP="00D82DD0"/>
          <w:p w:rsidR="00D82DD0" w:rsidRDefault="00D82DD0" w:rsidP="00D82DD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Complete the </w:t>
            </w:r>
            <w:r w:rsidRPr="0075499D">
              <w:rPr>
                <w:b/>
                <w:i/>
              </w:rPr>
              <w:t>‘Using Punctuation Effectively’</w:t>
            </w:r>
            <w:r>
              <w:t xml:space="preserve"> activity sheet on the </w:t>
            </w:r>
            <w:r w:rsidRPr="0075499D">
              <w:rPr>
                <w:b/>
              </w:rPr>
              <w:t>‘Revision – KS3’</w:t>
            </w:r>
            <w:r>
              <w:t xml:space="preserve"> page of the English Faculty website.</w:t>
            </w:r>
            <w:bookmarkStart w:id="0" w:name="_GoBack"/>
            <w:bookmarkEnd w:id="0"/>
          </w:p>
        </w:tc>
      </w:tr>
    </w:tbl>
    <w:p w:rsidR="000E2512" w:rsidRDefault="000E2512" w:rsidP="000E2512">
      <w:pPr>
        <w:jc w:val="center"/>
        <w:rPr>
          <w:b/>
          <w:sz w:val="24"/>
          <w:szCs w:val="24"/>
          <w:u w:val="single"/>
        </w:rPr>
      </w:pPr>
      <w:r w:rsidRPr="000E2512">
        <w:rPr>
          <w:b/>
          <w:sz w:val="24"/>
          <w:szCs w:val="24"/>
          <w:u w:val="single"/>
        </w:rPr>
        <w:t>Year 7 English APP Exam: Writing</w:t>
      </w:r>
    </w:p>
    <w:p w:rsidR="00B34412" w:rsidRDefault="00B34412" w:rsidP="000E2512">
      <w:pPr>
        <w:jc w:val="center"/>
        <w:rPr>
          <w:b/>
          <w:sz w:val="24"/>
          <w:szCs w:val="24"/>
          <w:u w:val="single"/>
        </w:rPr>
      </w:pPr>
    </w:p>
    <w:p w:rsidR="00B34412" w:rsidRPr="00B34412" w:rsidRDefault="00B34412" w:rsidP="00B34412">
      <w:pPr>
        <w:rPr>
          <w:sz w:val="24"/>
          <w:szCs w:val="24"/>
        </w:rPr>
      </w:pPr>
      <w:r>
        <w:rPr>
          <w:sz w:val="24"/>
          <w:szCs w:val="24"/>
        </w:rPr>
        <w:t>In the table below are the AFs (assessment focuses) for your Year 7 English exam.  Choose from the independent revision activities to practise the skills required to develop skills for each assessment focus.</w:t>
      </w:r>
    </w:p>
    <w:sectPr w:rsidR="00B34412" w:rsidRPr="00B34412" w:rsidSect="00B34412">
      <w:pgSz w:w="16838" w:h="11906" w:orient="landscape"/>
      <w:pgMar w:top="851" w:right="82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69" w:rsidRDefault="006A4869" w:rsidP="000E2512">
      <w:pPr>
        <w:spacing w:after="0" w:line="240" w:lineRule="auto"/>
      </w:pPr>
      <w:r>
        <w:separator/>
      </w:r>
    </w:p>
  </w:endnote>
  <w:endnote w:type="continuationSeparator" w:id="0">
    <w:p w:rsidR="006A4869" w:rsidRDefault="006A4869" w:rsidP="000E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69" w:rsidRDefault="006A4869" w:rsidP="000E2512">
      <w:pPr>
        <w:spacing w:after="0" w:line="240" w:lineRule="auto"/>
      </w:pPr>
      <w:r>
        <w:separator/>
      </w:r>
    </w:p>
  </w:footnote>
  <w:footnote w:type="continuationSeparator" w:id="0">
    <w:p w:rsidR="006A4869" w:rsidRDefault="006A4869" w:rsidP="000E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179F"/>
    <w:multiLevelType w:val="hybridMultilevel"/>
    <w:tmpl w:val="75DC01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12"/>
    <w:rsid w:val="000E2512"/>
    <w:rsid w:val="00430066"/>
    <w:rsid w:val="005F1F5C"/>
    <w:rsid w:val="006A4869"/>
    <w:rsid w:val="0075499D"/>
    <w:rsid w:val="008E663F"/>
    <w:rsid w:val="00954CE4"/>
    <w:rsid w:val="00B34412"/>
    <w:rsid w:val="00C70162"/>
    <w:rsid w:val="00D72F41"/>
    <w:rsid w:val="00D82DD0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1FAA-B42E-46A6-84E8-6FB0B4D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12"/>
  </w:style>
  <w:style w:type="paragraph" w:styleId="Footer">
    <w:name w:val="footer"/>
    <w:basedOn w:val="Normal"/>
    <w:link w:val="FooterChar"/>
    <w:uiPriority w:val="99"/>
    <w:unhideWhenUsed/>
    <w:rsid w:val="000E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12"/>
  </w:style>
  <w:style w:type="paragraph" w:styleId="ListParagraph">
    <w:name w:val="List Paragraph"/>
    <w:basedOn w:val="Normal"/>
    <w:uiPriority w:val="34"/>
    <w:qFormat/>
    <w:rsid w:val="000E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Simpson</dc:creator>
  <cp:keywords/>
  <dc:description/>
  <cp:lastModifiedBy>Samuel Simpson</cp:lastModifiedBy>
  <cp:revision>3</cp:revision>
  <dcterms:created xsi:type="dcterms:W3CDTF">2015-03-17T11:18:00Z</dcterms:created>
  <dcterms:modified xsi:type="dcterms:W3CDTF">2015-03-17T11:37:00Z</dcterms:modified>
</cp:coreProperties>
</file>